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26AE" w14:textId="5ABA29F6" w:rsidR="001C71B7" w:rsidRDefault="001C71B7" w:rsidP="001C71B7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307160">
        <w:rPr>
          <w:rFonts w:ascii="UD デジタル 教科書体 NK-R" w:eastAsia="UD デジタル 教科書体 NK-R" w:hAnsi="Century" w:hint="eastAsia"/>
          <w:highlight w:val="yellow"/>
        </w:rPr>
        <w:t>202２年</w:t>
      </w:r>
      <w:r>
        <w:rPr>
          <w:rFonts w:ascii="UD デジタル 教科書体 NK-R" w:eastAsia="UD デジタル 教科書体 NK-R" w:hAnsi="Century"/>
          <w:highlight w:val="yellow"/>
        </w:rPr>
        <w:t>4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 w:hint="eastAsia"/>
          <w:highlight w:val="yellow"/>
        </w:rPr>
        <w:t>3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4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 w:hint="eastAsia"/>
          <w:highlight w:val="yellow"/>
        </w:rPr>
        <w:t>１５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 xml:space="preserve">発行】　　</w:t>
      </w:r>
      <w:r>
        <w:rPr>
          <w:rFonts w:ascii="UD デジタル 教科書体 NK-R" w:eastAsia="UD デジタル 教科書体 NK-R" w:hAnsi="Century" w:hint="eastAsia"/>
          <w:highlight w:val="yellow"/>
        </w:rPr>
        <w:t>小学生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教材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 </w:t>
      </w:r>
      <w:r>
        <w:rPr>
          <w:rFonts w:ascii="UD デジタル 教科書体 NK-R" w:eastAsia="UD デジタル 教科書体 NK-R" w:hAnsi="Century"/>
          <w:highlight w:val="yellow"/>
        </w:rPr>
        <w:t xml:space="preserve"> </w:t>
      </w:r>
      <w:r>
        <w:rPr>
          <w:rFonts w:ascii="UD デジタル 教科書体 NK-R" w:eastAsia="UD デジタル 教科書体 NK-R" w:hAnsi="Century" w:hint="eastAsia"/>
          <w:highlight w:val="yellow"/>
        </w:rPr>
        <w:t>地球の日　　模範解答と</w:t>
      </w:r>
      <w:r w:rsidRPr="00307160">
        <w:rPr>
          <w:rFonts w:ascii="UD デジタル 教科書体 NK-R" w:eastAsia="UD デジタル 教科書体 NK-R" w:hAnsi="Century" w:hint="eastAsia"/>
          <w:highlight w:val="yellow"/>
        </w:rPr>
        <w:t>指導の手引き</w:t>
      </w:r>
    </w:p>
    <w:p w14:paraId="32E89ADC" w14:textId="1F9F3024" w:rsidR="00DA0730" w:rsidRDefault="00DA0730" w:rsidP="001C71B7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</w:p>
    <w:p w14:paraId="39069165" w14:textId="0281A197" w:rsidR="00DA0730" w:rsidRPr="00DA0730" w:rsidRDefault="00DA0730" w:rsidP="001C71B7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color w:val="FF0000"/>
        </w:rPr>
      </w:pPr>
      <w:r w:rsidRPr="00DA0730">
        <w:rPr>
          <w:rFonts w:ascii="UD デジタル 教科書体 NK-R" w:eastAsia="UD デジタル 教科書体 NK-R" w:hAnsi="Century" w:hint="eastAsia"/>
          <w:color w:val="FF0000"/>
        </w:rPr>
        <w:t>動画のQRコードがプリントの右上についています。</w:t>
      </w:r>
    </w:p>
    <w:p w14:paraId="4220BC94" w14:textId="3D4A0312" w:rsidR="00DA0730" w:rsidRPr="00DA0730" w:rsidRDefault="00DA0730" w:rsidP="001C71B7">
      <w:pPr>
        <w:pBdr>
          <w:bottom w:val="single" w:sz="4" w:space="1" w:color="auto"/>
        </w:pBdr>
        <w:rPr>
          <w:rFonts w:ascii="UD デジタル 教科書体 NK-R" w:eastAsia="UD デジタル 教科書体 NK-R" w:hAnsi="Century" w:hint="eastAsia"/>
          <w:color w:val="FF0000"/>
        </w:rPr>
      </w:pPr>
      <w:r w:rsidRPr="00DA0730">
        <w:rPr>
          <w:rFonts w:ascii="UD デジタル 教科書体 NK-R" w:eastAsia="UD デジタル 教科書体 NK-R" w:hAnsi="Century" w:hint="eastAsia"/>
          <w:color w:val="FF0000"/>
        </w:rPr>
        <w:t>今は限定公開になっています。（4月２２日以降に全体的に公開します）</w:t>
      </w:r>
    </w:p>
    <w:p w14:paraId="5F88D6A4" w14:textId="77777777" w:rsidR="00DA0730" w:rsidRPr="00307160" w:rsidRDefault="00DA0730" w:rsidP="001C71B7">
      <w:pPr>
        <w:pBdr>
          <w:bottom w:val="single" w:sz="4" w:space="1" w:color="auto"/>
        </w:pBdr>
        <w:rPr>
          <w:rFonts w:ascii="UD デジタル 教科書体 NK-R" w:eastAsia="UD デジタル 教科書体 NK-R" w:hAnsi="Century" w:hint="eastAsia"/>
          <w:highlight w:val="yellow"/>
        </w:rPr>
      </w:pPr>
    </w:p>
    <w:p w14:paraId="6744B50E" w14:textId="77777777" w:rsidR="001C71B7" w:rsidRPr="00307160" w:rsidRDefault="001C71B7" w:rsidP="001C71B7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（１）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Wordファイルの教材では、不必要と思われる問題のカット（削除）、本文や設問のアレンジ、差し替え、加筆修正は自由です。先生方が授業で使いやすいように、お好きなように加工して下さい。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51E2BDBD" w14:textId="77777777" w:rsidR="001C71B7" w:rsidRPr="00307160" w:rsidRDefault="001C71B7" w:rsidP="001C71B7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先生方の判断で言語は自由に変えて下さい。</w:t>
      </w:r>
    </w:p>
    <w:p w14:paraId="0295EBD5" w14:textId="77777777" w:rsidR="001C71B7" w:rsidRPr="00307160" w:rsidRDefault="001C71B7" w:rsidP="001C71B7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4C84FAA2" w14:textId="77777777" w:rsidR="001C71B7" w:rsidRPr="00307160" w:rsidRDefault="001C71B7" w:rsidP="001C71B7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</w:rPr>
      </w:pP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（４）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全ての教材に、「この英文を暗唱しよう！」というページがあります。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木村達哉先生</w:t>
      </w:r>
      <w:r w:rsidRPr="00307160">
        <w:rPr>
          <w:rFonts w:ascii="UD デジタル 教科書体 NK-R" w:eastAsia="UD デジタル 教科書体 NK-R" w:hAnsi="Century" w:hint="eastAsia"/>
          <w:sz w:val="18"/>
          <w:szCs w:val="18"/>
        </w:rPr>
        <w:t>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248FF1CC" w14:textId="77777777" w:rsidR="001C71B7" w:rsidRPr="00307160" w:rsidRDefault="001C71B7" w:rsidP="001C71B7">
      <w:pPr>
        <w:rPr>
          <w:rFonts w:ascii="UD デジタル 教科書体 NK-R" w:eastAsia="UD デジタル 教科書体 NK-R" w:hAnsi="Century"/>
          <w:highlight w:val="cyan"/>
        </w:rPr>
      </w:pPr>
      <w:r w:rsidRPr="00307160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  <w:r>
        <w:rPr>
          <w:rFonts w:ascii="UD デジタル 教科書体 NK-R" w:eastAsia="UD デジタル 教科書体 NK-R" w:hAnsi="Century" w:hint="eastAsia"/>
          <w:highlight w:val="cyan"/>
        </w:rPr>
        <w:t>・動画</w:t>
      </w:r>
    </w:p>
    <w:bookmarkEnd w:id="0"/>
    <w:p w14:paraId="1EBB1F1B" w14:textId="77777777" w:rsidR="007A71AC" w:rsidRDefault="007A71AC" w:rsidP="007A71AC">
      <w:r>
        <w:fldChar w:fldCharType="begin"/>
      </w:r>
      <w:r>
        <w:instrText xml:space="preserve"> HYPERLINK "https://www.kids-world-travel-guide.com/earth-day.html" </w:instrText>
      </w:r>
      <w:r>
        <w:fldChar w:fldCharType="separate"/>
      </w:r>
      <w:r w:rsidRPr="00676A1D">
        <w:rPr>
          <w:rStyle w:val="a4"/>
        </w:rPr>
        <w:t>https://www.kids-world-travel-guide.com/earth-day.html</w:t>
      </w:r>
      <w:r>
        <w:rPr>
          <w:rStyle w:val="a4"/>
        </w:rPr>
        <w:fldChar w:fldCharType="end"/>
      </w:r>
    </w:p>
    <w:p w14:paraId="0BA516E5" w14:textId="77777777" w:rsidR="007A71AC" w:rsidRDefault="00DA0730" w:rsidP="007A71AC">
      <w:hyperlink r:id="rId6" w:history="1">
        <w:r w:rsidR="007A71AC" w:rsidRPr="00676A1D">
          <w:rPr>
            <w:rStyle w:val="a4"/>
          </w:rPr>
          <w:t>https://earthsky.org/earth/this-date-in-science-why-celebrate-earth-day-on-april-22/</w:t>
        </w:r>
      </w:hyperlink>
    </w:p>
    <w:p w14:paraId="576BF8A0" w14:textId="77777777" w:rsidR="007A71AC" w:rsidRDefault="00DA0730" w:rsidP="007A71AC">
      <w:hyperlink r:id="rId7" w:history="1">
        <w:r w:rsidR="007A71AC" w:rsidRPr="00676A1D">
          <w:rPr>
            <w:rStyle w:val="a4"/>
          </w:rPr>
          <w:t>https://www.bbc.com/news/science-environment-60984663</w:t>
        </w:r>
      </w:hyperlink>
    </w:p>
    <w:p w14:paraId="642DFD1F" w14:textId="77777777" w:rsidR="007A71AC" w:rsidRDefault="00DA0730" w:rsidP="007A71AC">
      <w:hyperlink r:id="rId8" w:history="1">
        <w:r w:rsidR="007A71AC" w:rsidRPr="00676A1D">
          <w:rPr>
            <w:rStyle w:val="a4"/>
          </w:rPr>
          <w:t>https://www.sciencefocus.com/planet-earth/13-things-you-can-do-on-earth-day-or-everyday-to-help-the-planet/</w:t>
        </w:r>
      </w:hyperlink>
    </w:p>
    <w:p w14:paraId="535476C9" w14:textId="77777777" w:rsidR="007A71AC" w:rsidRDefault="00DA0730" w:rsidP="007A71AC">
      <w:hyperlink r:id="rId9" w:history="1">
        <w:r w:rsidR="007A71AC" w:rsidRPr="00676A1D">
          <w:rPr>
            <w:rStyle w:val="a4"/>
          </w:rPr>
          <w:t>https://kids.britannica.com/kids/article/Earth-Day/390242</w:t>
        </w:r>
      </w:hyperlink>
    </w:p>
    <w:p w14:paraId="6A5DE5C4" w14:textId="77777777" w:rsidR="007A71AC" w:rsidRDefault="00DA0730" w:rsidP="007A71AC">
      <w:hyperlink r:id="rId10" w:history="1">
        <w:r w:rsidR="007A71AC" w:rsidRPr="00676A1D">
          <w:rPr>
            <w:rStyle w:val="a4"/>
          </w:rPr>
          <w:t>https://www.earthday.org/earth-day-2022/</w:t>
        </w:r>
      </w:hyperlink>
    </w:p>
    <w:p w14:paraId="2F448DDC" w14:textId="77777777" w:rsidR="007A71AC" w:rsidRPr="006E71F6" w:rsidRDefault="007A71AC" w:rsidP="007A71AC"/>
    <w:p w14:paraId="2A78430E" w14:textId="77777777" w:rsidR="001C71B7" w:rsidRPr="00CD3D91" w:rsidRDefault="001C71B7" w:rsidP="001C71B7">
      <w:pPr>
        <w:rPr>
          <w:rFonts w:ascii="UD デジタル 教科書体 NK-R" w:eastAsia="UD デジタル 教科書体 NK-R"/>
        </w:rPr>
      </w:pPr>
      <w:r w:rsidRPr="00CD3D91">
        <w:rPr>
          <w:rFonts w:ascii="UD デジタル 教科書体 NK-R" w:eastAsia="UD デジタル 教科書体 NK-R" w:hint="eastAsia"/>
          <w:highlight w:val="cyan"/>
        </w:rPr>
        <w:t>ニュースプリント0：低学年用のプリント</w:t>
      </w:r>
    </w:p>
    <w:p w14:paraId="6AE2BD99" w14:textId="77777777" w:rsidR="005E31E3" w:rsidRDefault="005E31E3" w:rsidP="001C71B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Q1　E</w:t>
      </w:r>
      <w:r>
        <w:rPr>
          <w:rFonts w:ascii="UD デジタル 教科書体 NK-R" w:eastAsia="UD デジタル 教科書体 NK-R"/>
        </w:rPr>
        <w:t xml:space="preserve">arth Day     Q2 April 22      </w:t>
      </w:r>
    </w:p>
    <w:p w14:paraId="340ED928" w14:textId="3ED4C0A2" w:rsidR="001C71B7" w:rsidRPr="001B412D" w:rsidRDefault="005E31E3" w:rsidP="001C71B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Q3 </w:t>
      </w:r>
      <w:r w:rsidR="001B412D">
        <w:rPr>
          <w:rFonts w:ascii="UD デジタル 教科書体 NK-R" w:eastAsia="UD デジタル 教科書体 NK-R" w:hint="eastAsia"/>
        </w:rPr>
        <w:t>小さい子供達も、自然環境や身の回りの持ち物を大事に使うことの大切さは、こちらが話せば通じます。</w:t>
      </w:r>
    </w:p>
    <w:p w14:paraId="79682C9D" w14:textId="2143E418" w:rsidR="001C71B7" w:rsidRPr="001B412D" w:rsidRDefault="001B412D" w:rsidP="001C71B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地球の日をきっかけに、自然環境のために何ができるか、いっしょに考えてみましょう。</w:t>
      </w:r>
    </w:p>
    <w:p w14:paraId="31A5B15A" w14:textId="6AD5E312" w:rsidR="001B412D" w:rsidRDefault="005E31E3" w:rsidP="001C71B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★表の穴埋め・・・自分の家の近くの公園、育てている植物、エコバッグの絵を描ける子は描いてみて下さい。</w:t>
      </w:r>
    </w:p>
    <w:p w14:paraId="1DE19DFF" w14:textId="77777777" w:rsidR="005E31E3" w:rsidRPr="001B412D" w:rsidRDefault="005E31E3" w:rsidP="001C71B7">
      <w:pPr>
        <w:rPr>
          <w:rFonts w:ascii="UD デジタル 教科書体 NK-R" w:eastAsia="UD デジタル 教科書体 NK-R" w:hint="eastAsia"/>
        </w:rPr>
      </w:pPr>
    </w:p>
    <w:p w14:paraId="45F24055" w14:textId="70FA9E06" w:rsidR="001C71B7" w:rsidRPr="00D710E0" w:rsidRDefault="001C71B7" w:rsidP="001C71B7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</w:t>
      </w:r>
      <w:r w:rsidRPr="00D710E0">
        <w:rPr>
          <w:rFonts w:ascii="UD デジタル 教科書体 NK-R" w:eastAsia="UD デジタル 教科書体 NK-R" w:hint="eastAsia"/>
        </w:rPr>
        <w:t>アルファベットを、たどたどしく、やっと読めるようになった小学</w:t>
      </w:r>
      <w:r w:rsidR="001B412D">
        <w:rPr>
          <w:rFonts w:ascii="UD デジタル 教科書体 NK-R" w:eastAsia="UD デジタル 教科書体 NK-R" w:hint="eastAsia"/>
        </w:rPr>
        <w:t>１</w:t>
      </w:r>
      <w:r w:rsidRPr="00D710E0">
        <w:rPr>
          <w:rFonts w:ascii="UD デジタル 教科書体 NK-R" w:eastAsia="UD デジタル 教科書体 NK-R" w:hint="eastAsia"/>
        </w:rPr>
        <w:t>～３年生</w:t>
      </w:r>
      <w:r>
        <w:rPr>
          <w:rFonts w:ascii="UD デジタル 教科書体 NK-R" w:eastAsia="UD デジタル 教科書体 NK-R" w:hint="eastAsia"/>
        </w:rPr>
        <w:t>や、</w:t>
      </w:r>
      <w:r w:rsidRPr="00D710E0">
        <w:rPr>
          <w:rFonts w:ascii="UD デジタル 教科書体 NK-R" w:eastAsia="UD デジタル 教科書体 NK-R" w:hint="eastAsia"/>
        </w:rPr>
        <w:t>アルファベットを全く読めなくても、ニュースに少し興味があり、難しいものを読んで勉強したい、意欲のある子供達に用い</w:t>
      </w:r>
      <w:r>
        <w:rPr>
          <w:rFonts w:ascii="UD デジタル 教科書体 NK-R" w:eastAsia="UD デジタル 教科書体 NK-R" w:hint="eastAsia"/>
        </w:rPr>
        <w:t>ると良いと思います</w:t>
      </w:r>
      <w:r w:rsidRPr="00D710E0">
        <w:rPr>
          <w:rFonts w:ascii="UD デジタル 教科書体 NK-R" w:eastAsia="UD デジタル 教科書体 NK-R" w:hint="eastAsia"/>
        </w:rPr>
        <w:t>。</w:t>
      </w:r>
    </w:p>
    <w:p w14:paraId="799AC7A7" w14:textId="77777777" w:rsidR="001C71B7" w:rsidRPr="00D710E0" w:rsidRDefault="001C71B7" w:rsidP="001C71B7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アルファベットを全く読めていなくて、暗唱して</w:t>
      </w:r>
      <w:r>
        <w:rPr>
          <w:rFonts w:ascii="UD デジタル 教科書体 NK-R" w:eastAsia="UD デジタル 教科書体 NK-R" w:hint="eastAsia"/>
        </w:rPr>
        <w:t>英文を読んでいる</w:t>
      </w:r>
      <w:r w:rsidRPr="00D710E0">
        <w:rPr>
          <w:rFonts w:ascii="UD デジタル 教科書体 NK-R" w:eastAsia="UD デジタル 教科書体 NK-R" w:hint="eastAsia"/>
        </w:rPr>
        <w:t>子も</w:t>
      </w:r>
      <w:r>
        <w:rPr>
          <w:rFonts w:ascii="UD デジタル 教科書体 NK-R" w:eastAsia="UD デジタル 教科書体 NK-R" w:hint="eastAsia"/>
        </w:rPr>
        <w:t>いますが</w:t>
      </w:r>
      <w:r w:rsidRPr="00D710E0">
        <w:rPr>
          <w:rFonts w:ascii="UD デジタル 教科書体 NK-R" w:eastAsia="UD デジタル 教科書体 NK-R" w:hint="eastAsia"/>
        </w:rPr>
        <w:t>、先生のマネをして</w:t>
      </w:r>
      <w:r>
        <w:rPr>
          <w:rFonts w:ascii="UD デジタル 教科書体 NK-R" w:eastAsia="UD デジタル 教科書体 NK-R" w:hint="eastAsia"/>
        </w:rPr>
        <w:t>上手に</w:t>
      </w:r>
      <w:r w:rsidRPr="00D710E0">
        <w:rPr>
          <w:rFonts w:ascii="UD デジタル 教科書体 NK-R" w:eastAsia="UD デジタル 教科書体 NK-R" w:hint="eastAsia"/>
        </w:rPr>
        <w:t>発音ができただけで、ほめてあげてください。</w:t>
      </w:r>
    </w:p>
    <w:p w14:paraId="41EA5C83" w14:textId="77777777" w:rsidR="001C71B7" w:rsidRPr="00D710E0" w:rsidRDefault="001C71B7" w:rsidP="001C71B7">
      <w:pPr>
        <w:rPr>
          <w:rFonts w:ascii="UD デジタル 教科書体 NK-R" w:eastAsia="UD デジタル 教科書体 NK-R"/>
        </w:rPr>
      </w:pPr>
      <w:r w:rsidRPr="00D710E0">
        <w:rPr>
          <w:rFonts w:ascii="UD デジタル 教科書体 NK-R" w:eastAsia="UD デジタル 教科書体 NK-R" w:hint="eastAsia"/>
        </w:rPr>
        <w:t>絵本やカードと違った語彙が増えるように、英語を読んだり書いたりする練習にしていただければ幸いです。</w:t>
      </w:r>
    </w:p>
    <w:p w14:paraId="56EBD765" w14:textId="77777777" w:rsidR="001C71B7" w:rsidRPr="00CD3D91" w:rsidRDefault="001C71B7" w:rsidP="001C71B7">
      <w:pPr>
        <w:rPr>
          <w:highlight w:val="cyan"/>
        </w:rPr>
      </w:pPr>
    </w:p>
    <w:p w14:paraId="30B3144F" w14:textId="77777777" w:rsidR="001C71B7" w:rsidRPr="001B412D" w:rsidRDefault="001C71B7" w:rsidP="001C71B7">
      <w:pPr>
        <w:rPr>
          <w:rFonts w:ascii="UD デジタル 教科書体 NP-R" w:eastAsia="UD デジタル 教科書体 NP-R"/>
        </w:rPr>
      </w:pPr>
      <w:r w:rsidRPr="001B412D">
        <w:rPr>
          <w:rFonts w:ascii="UD デジタル 教科書体 NP-R" w:eastAsia="UD デジタル 教科書体 NP-R" w:hint="eastAsia"/>
          <w:highlight w:val="cyan"/>
        </w:rPr>
        <w:t>模範解答</w:t>
      </w:r>
    </w:p>
    <w:p w14:paraId="7D689DDC" w14:textId="6EE3C0FD" w:rsidR="00CD7E1D" w:rsidRPr="001B412D" w:rsidRDefault="001B412D">
      <w:pPr>
        <w:rPr>
          <w:rFonts w:ascii="UD デジタル 教科書体 NP-R" w:eastAsia="UD デジタル 教科書体 NP-R"/>
          <w:szCs w:val="21"/>
        </w:rPr>
      </w:pPr>
      <w:r w:rsidRPr="001B412D">
        <w:rPr>
          <w:rFonts w:ascii="UD デジタル 教科書体 NP-R" w:eastAsia="UD デジタル 教科書体 NP-R" w:hint="eastAsia"/>
          <w:szCs w:val="21"/>
        </w:rPr>
        <w:t>Q1　（回答例）環境を守る</w:t>
      </w:r>
      <w:r w:rsidR="005E31E3">
        <w:rPr>
          <w:rFonts w:ascii="UD デジタル 教科書体 NP-R" w:eastAsia="UD デジタル 教科書体 NP-R" w:hint="eastAsia"/>
          <w:szCs w:val="21"/>
        </w:rPr>
        <w:t>（ことを考える）</w:t>
      </w:r>
      <w:r w:rsidRPr="001B412D">
        <w:rPr>
          <w:rFonts w:ascii="UD デジタル 教科書体 NP-R" w:eastAsia="UD デジタル 教科書体 NP-R" w:hint="eastAsia"/>
          <w:szCs w:val="21"/>
        </w:rPr>
        <w:t>ための日／地球を大切にする日　など</w:t>
      </w:r>
    </w:p>
    <w:p w14:paraId="6FCBAE03" w14:textId="7655C52B" w:rsidR="001C71B7" w:rsidRPr="001B412D" w:rsidRDefault="001B412D">
      <w:pPr>
        <w:rPr>
          <w:rFonts w:ascii="UD デジタル 教科書体 NP-R" w:eastAsia="UD デジタル 教科書体 NP-R"/>
          <w:szCs w:val="21"/>
        </w:rPr>
      </w:pPr>
      <w:r w:rsidRPr="001B412D">
        <w:rPr>
          <w:rFonts w:ascii="UD デジタル 教科書体 NP-R" w:eastAsia="UD デジタル 教科書体 NP-R" w:hint="eastAsia"/>
          <w:szCs w:val="21"/>
        </w:rPr>
        <w:t>Q2　pollution, climate change</w:t>
      </w:r>
    </w:p>
    <w:p w14:paraId="6488A9EC" w14:textId="3D17F95B" w:rsidR="001C71B7" w:rsidRPr="001B412D" w:rsidRDefault="001B412D">
      <w:pPr>
        <w:rPr>
          <w:rFonts w:ascii="UD デジタル 教科書体 NP-R" w:eastAsia="UD デジタル 教科書体 NP-R"/>
          <w:szCs w:val="21"/>
        </w:rPr>
      </w:pPr>
      <w:r w:rsidRPr="001B412D">
        <w:rPr>
          <w:rFonts w:ascii="UD デジタル 教科書体 NP-R" w:eastAsia="UD デジタル 教科書体 NP-R" w:hint="eastAsia"/>
          <w:szCs w:val="21"/>
        </w:rPr>
        <w:t>※climate changeはglobal warmingとほぼ同じ意味ですが、英語圏ではclimate changeの言い方の方を、</w:t>
      </w:r>
      <w:r w:rsidRPr="001B412D">
        <w:rPr>
          <w:rFonts w:ascii="UD デジタル 教科書体 NP-R" w:eastAsia="UD デジタル 教科書体 NP-R" w:hint="eastAsia"/>
          <w:szCs w:val="21"/>
        </w:rPr>
        <w:lastRenderedPageBreak/>
        <w:t>頻繁に使っているように思います。</w:t>
      </w:r>
    </w:p>
    <w:p w14:paraId="11CDE374" w14:textId="574E7E60" w:rsidR="001C71B7" w:rsidRPr="001B412D" w:rsidRDefault="001B412D">
      <w:pPr>
        <w:rPr>
          <w:rFonts w:ascii="UD デジタル 教科書体 NP-R" w:eastAsia="UD デジタル 教科書体 NP-R"/>
          <w:szCs w:val="21"/>
        </w:rPr>
      </w:pPr>
      <w:r w:rsidRPr="001B412D">
        <w:rPr>
          <w:rFonts w:ascii="UD デジタル 教科書体 NP-R" w:eastAsia="UD デジタル 教科書体 NP-R" w:hint="eastAsia"/>
          <w:szCs w:val="21"/>
        </w:rPr>
        <w:t xml:space="preserve">Q3　We can pick up trash. </w:t>
      </w:r>
    </w:p>
    <w:p w14:paraId="7952FF90" w14:textId="7E02C642" w:rsidR="001B412D" w:rsidRPr="001B412D" w:rsidRDefault="001B412D">
      <w:pPr>
        <w:rPr>
          <w:rFonts w:ascii="UD デジタル 教科書体 NP-R" w:eastAsia="UD デジタル 教科書体 NP-R"/>
          <w:szCs w:val="21"/>
        </w:rPr>
      </w:pPr>
      <w:r w:rsidRPr="001B412D">
        <w:rPr>
          <w:rFonts w:ascii="UD デジタル 教科書体 NP-R" w:eastAsia="UD デジタル 教科書体 NP-R" w:hint="eastAsia"/>
          <w:szCs w:val="21"/>
        </w:rPr>
        <w:t xml:space="preserve">Q4  </w:t>
      </w:r>
      <w:r w:rsidRPr="001B412D">
        <w:rPr>
          <w:rFonts w:ascii="UD デジタル 教科書体 NP-R" w:eastAsia="UD デジタル 教科書体 NP-R"/>
          <w:szCs w:val="21"/>
        </w:rPr>
        <w:t>Because g</w:t>
      </w:r>
      <w:r w:rsidRPr="001B412D">
        <w:rPr>
          <w:rFonts w:ascii="UD デジタル 教科書体 NK-R" w:eastAsia="UD デジタル 教科書体 NK-R" w:hAnsi="Arial" w:cs="Arial" w:hint="eastAsia"/>
          <w:szCs w:val="21"/>
          <w:shd w:val="clear" w:color="auto" w:fill="FFFFFF"/>
        </w:rPr>
        <w:t>reen leaves produce oxygen and make the air clean.</w:t>
      </w:r>
    </w:p>
    <w:p w14:paraId="62FE6A26" w14:textId="5A5364B0" w:rsidR="001B412D" w:rsidRDefault="001B412D">
      <w:pPr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Q</w:t>
      </w:r>
      <w:r>
        <w:rPr>
          <w:rFonts w:ascii="UD デジタル 教科書体 NP-R" w:eastAsia="UD デジタル 教科書体 NP-R"/>
          <w:szCs w:val="21"/>
        </w:rPr>
        <w:t>5  reusable bottles</w:t>
      </w:r>
    </w:p>
    <w:p w14:paraId="4C4AABD3" w14:textId="191810FA" w:rsidR="001B412D" w:rsidRPr="001B412D" w:rsidRDefault="001B412D">
      <w:pPr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Q</w:t>
      </w:r>
      <w:r>
        <w:rPr>
          <w:rFonts w:ascii="UD デジタル 教科書体 NP-R" w:eastAsia="UD デジタル 教科書体 NP-R"/>
          <w:szCs w:val="21"/>
        </w:rPr>
        <w:t xml:space="preserve">6  </w:t>
      </w:r>
      <w:r>
        <w:rPr>
          <w:rFonts w:ascii="UD デジタル 教科書体 NP-R" w:eastAsia="UD デジタル 教科書体 NP-R" w:hint="eastAsia"/>
          <w:szCs w:val="21"/>
        </w:rPr>
        <w:t>地球の日に自分に何ができるか、考えてみましょう。（宿題にしても可。クラスメートと話し合っても可）</w:t>
      </w:r>
    </w:p>
    <w:p w14:paraId="572DDFFD" w14:textId="15F6C986" w:rsidR="001B412D" w:rsidRPr="001B412D" w:rsidRDefault="001B412D">
      <w:pPr>
        <w:rPr>
          <w:rFonts w:ascii="UD デジタル 教科書体 NP-R" w:eastAsia="UD デジタル 教科書体 NP-R"/>
        </w:rPr>
      </w:pPr>
    </w:p>
    <w:p w14:paraId="2C9FEEF7" w14:textId="178961CF" w:rsidR="001B412D" w:rsidRDefault="001B412D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※「地球の日」と関係ありませんが、t</w:t>
      </w:r>
      <w:r>
        <w:rPr>
          <w:rFonts w:ascii="UD デジタル 教科書体 NP-R" w:eastAsia="UD デジタル 教科書体 NP-R"/>
        </w:rPr>
        <w:t>rash</w:t>
      </w:r>
      <w:r>
        <w:rPr>
          <w:rFonts w:ascii="UD デジタル 教科書体 NP-R" w:eastAsia="UD デジタル 教科書体 NP-R" w:hint="eastAsia"/>
        </w:rPr>
        <w:t>という言葉を覚えるために、印象に残る動画があります</w:t>
      </w:r>
    </w:p>
    <w:p w14:paraId="55816FF2" w14:textId="0D6B9533" w:rsidR="001B412D" w:rsidRDefault="000C6F3F">
      <w:pPr>
        <w:rPr>
          <w:rFonts w:ascii="UD デジタル 教科書体 NP-R" w:eastAsia="UD デジタル 教科書体 NP-R"/>
        </w:rPr>
      </w:pPr>
      <w:r>
        <w:rPr>
          <w:noProof/>
        </w:rPr>
        <w:drawing>
          <wp:inline distT="0" distB="0" distL="0" distR="0" wp14:anchorId="73477D32" wp14:editId="61AB0C0E">
            <wp:extent cx="896956" cy="89695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44" cy="90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E7F13" w14:textId="77777777" w:rsidR="000C6F3F" w:rsidRPr="005E31E3" w:rsidRDefault="000C6F3F" w:rsidP="000C6F3F">
      <w:pPr>
        <w:pStyle w:val="a3"/>
        <w:rPr>
          <w:rFonts w:ascii="UD デジタル 教科書体 NK-R" w:eastAsia="UD デジタル 教科書体 NK-R" w:hint="eastAsia"/>
        </w:rPr>
      </w:pPr>
      <w:r w:rsidRPr="005E31E3">
        <w:rPr>
          <w:rFonts w:ascii="UD デジタル 教科書体 NK-R" w:eastAsia="UD デジタル 教科書体 NK-R" w:hint="eastAsia"/>
        </w:rPr>
        <w:t xml:space="preserve">Toy Story 4 - Woody introduces </w:t>
      </w:r>
      <w:proofErr w:type="spellStart"/>
      <w:r w:rsidRPr="005E31E3">
        <w:rPr>
          <w:rFonts w:ascii="UD デジタル 教科書体 NK-R" w:eastAsia="UD デジタル 教科書体 NK-R" w:hint="eastAsia"/>
        </w:rPr>
        <w:t>Forky</w:t>
      </w:r>
      <w:proofErr w:type="spellEnd"/>
      <w:r w:rsidRPr="005E31E3">
        <w:rPr>
          <w:rFonts w:ascii="UD デジタル 教科書体 NK-R" w:eastAsia="UD デジタル 教科書体 NK-R" w:hint="eastAsia"/>
        </w:rPr>
        <w:t xml:space="preserve"> to the gang</w:t>
      </w:r>
    </w:p>
    <w:p w14:paraId="3E00BD73" w14:textId="2D320B7D" w:rsidR="001B412D" w:rsidRDefault="001B412D">
      <w:pPr>
        <w:rPr>
          <w:rFonts w:ascii="UD デジタル 教科書体 NP-R" w:eastAsia="UD デジタル 教科書体 NP-R"/>
        </w:rPr>
      </w:pPr>
    </w:p>
    <w:p w14:paraId="644238F1" w14:textId="77777777" w:rsidR="005E31E3" w:rsidRDefault="000C6F3F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>“</w:t>
      </w:r>
      <w:r>
        <w:rPr>
          <w:rFonts w:ascii="UD デジタル 教科書体 NP-R" w:eastAsia="UD デジタル 教科書体 NP-R"/>
        </w:rPr>
        <w:t>Toy Story 4</w:t>
      </w:r>
      <w:r>
        <w:rPr>
          <w:rFonts w:ascii="UD デジタル 教科書体 NP-R" w:eastAsia="UD デジタル 教科書体 NP-R"/>
        </w:rPr>
        <w:t>”</w:t>
      </w:r>
      <w:r>
        <w:rPr>
          <w:rFonts w:ascii="UD デジタル 教科書体 NP-R" w:eastAsia="UD デジタル 教科書体 NP-R" w:hint="eastAsia"/>
        </w:rPr>
        <w:t>の映画で、フォーキーは自分をt</w:t>
      </w:r>
      <w:r>
        <w:rPr>
          <w:rFonts w:ascii="UD デジタル 教科書体 NP-R" w:eastAsia="UD デジタル 教科書体 NP-R"/>
        </w:rPr>
        <w:t>rash</w:t>
      </w:r>
      <w:r>
        <w:rPr>
          <w:rFonts w:ascii="UD デジタル 教科書体 NP-R" w:eastAsia="UD デジタル 教科書体 NP-R" w:hint="eastAsia"/>
        </w:rPr>
        <w:t>と思い込み、他のおもちゃが</w:t>
      </w:r>
    </w:p>
    <w:p w14:paraId="73EF7D8B" w14:textId="281C6457" w:rsidR="000C6F3F" w:rsidRPr="000C6F3F" w:rsidRDefault="000C6F3F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 xml:space="preserve"> </w:t>
      </w:r>
      <w:r>
        <w:rPr>
          <w:rFonts w:ascii="UD デジタル 教科書体 NP-R" w:eastAsia="UD デジタル 教科書体 NP-R"/>
        </w:rPr>
        <w:t>“</w:t>
      </w:r>
      <w:r>
        <w:rPr>
          <w:rFonts w:ascii="UD デジタル 教科書体 NP-R" w:eastAsia="UD デジタル 教科書体 NP-R"/>
        </w:rPr>
        <w:t>No, no, you are a toy!</w:t>
      </w:r>
      <w:r>
        <w:rPr>
          <w:rFonts w:ascii="UD デジタル 教科書体 NP-R" w:eastAsia="UD デジタル 教科書体 NP-R"/>
        </w:rPr>
        <w:t>”</w:t>
      </w:r>
      <w:r>
        <w:rPr>
          <w:rFonts w:ascii="UD デジタル 教科書体 NP-R" w:eastAsia="UD デジタル 教科書体 NP-R" w:hint="eastAsia"/>
        </w:rPr>
        <w:t>と言っても信じません。すぐにゴミ箱に入ろうとします。</w:t>
      </w:r>
    </w:p>
    <w:p w14:paraId="264F8532" w14:textId="77777777" w:rsidR="005E31E3" w:rsidRDefault="005E31E3">
      <w:pPr>
        <w:rPr>
          <w:rFonts w:ascii="UD デジタル 教科書体 NP-R" w:eastAsia="UD デジタル 教科書体 NP-R"/>
        </w:rPr>
      </w:pPr>
    </w:p>
    <w:p w14:paraId="2ADA333A" w14:textId="5B8F5F7F" w:rsidR="001B412D" w:rsidRDefault="000C6F3F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私の塾の生徒さんに聴いたところ、この映画でt</w:t>
      </w:r>
      <w:r>
        <w:rPr>
          <w:rFonts w:ascii="UD デジタル 教科書体 NP-R" w:eastAsia="UD デジタル 教科書体 NP-R"/>
        </w:rPr>
        <w:t>rash</w:t>
      </w:r>
      <w:r>
        <w:rPr>
          <w:rFonts w:ascii="UD デジタル 教科書体 NP-R" w:eastAsia="UD デジタル 教科書体 NP-R" w:hint="eastAsia"/>
        </w:rPr>
        <w:t>を覚えた子が多いようです。</w:t>
      </w:r>
    </w:p>
    <w:p w14:paraId="49F38180" w14:textId="01FEC626" w:rsidR="001B412D" w:rsidRPr="000C6F3F" w:rsidRDefault="000C6F3F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（※３年前に教材でこの映画を特集しました）</w:t>
      </w:r>
    </w:p>
    <w:p w14:paraId="4B1AFAA2" w14:textId="650DEF51" w:rsidR="001B412D" w:rsidRDefault="001B412D">
      <w:pPr>
        <w:rPr>
          <w:rFonts w:ascii="UD デジタル 教科書体 NP-R" w:eastAsia="UD デジタル 教科書体 NP-R"/>
        </w:rPr>
      </w:pPr>
    </w:p>
    <w:p w14:paraId="62A2E7CA" w14:textId="422AA5CD" w:rsidR="001B412D" w:rsidRDefault="000C6F3F">
      <w:pPr>
        <w:rPr>
          <w:rFonts w:ascii="UD デジタル 教科書体 NP-R" w:eastAsia="UD デジタル 教科書体 NP-R"/>
        </w:rPr>
      </w:pPr>
      <w:r w:rsidRPr="000C6F3F">
        <w:rPr>
          <w:rFonts w:ascii="UD デジタル 教科書体 NP-R" w:eastAsia="UD デジタル 教科書体 NP-R" w:hint="eastAsia"/>
          <w:highlight w:val="yellow"/>
        </w:rPr>
        <w:t>指導の手引</w:t>
      </w:r>
    </w:p>
    <w:p w14:paraId="79277E5D" w14:textId="78261F51" w:rsidR="000C6F3F" w:rsidRDefault="000C6F3F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ページは、自分の家の近くの公園、育てている植物、マイボトル、マイ箸、エコバッグについて質問に答え、絵をかけるようになっています。宿題にしても良いですし、その場でペアを組んでお友達と質問し合うのも良いと思います。</w:t>
      </w:r>
    </w:p>
    <w:p w14:paraId="1068D269" w14:textId="205CB786" w:rsidR="000C6F3F" w:rsidRDefault="000C6F3F">
      <w:pPr>
        <w:rPr>
          <w:rFonts w:ascii="UD デジタル 教科書体 NP-R" w:eastAsia="UD デジタル 教科書体 NP-R"/>
        </w:rPr>
      </w:pPr>
    </w:p>
    <w:p w14:paraId="1FF95E0F" w14:textId="3C9A18C7" w:rsidR="000C6F3F" w:rsidRDefault="000C6F3F">
      <w:pPr>
        <w:rPr>
          <w:rFonts w:ascii="UD デジタル 教科書体 NP-R" w:eastAsia="UD デジタル 教科書体 NP-R"/>
        </w:rPr>
      </w:pPr>
    </w:p>
    <w:p w14:paraId="7EB54E06" w14:textId="77777777" w:rsidR="000C6F3F" w:rsidRPr="001B412D" w:rsidRDefault="000C6F3F">
      <w:pPr>
        <w:rPr>
          <w:rFonts w:ascii="UD デジタル 教科書体 NP-R" w:eastAsia="UD デジタル 教科書体 NP-R"/>
        </w:rPr>
      </w:pPr>
    </w:p>
    <w:sectPr w:rsidR="000C6F3F" w:rsidRPr="001B412D" w:rsidSect="001C71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FC98" w14:textId="77777777" w:rsidR="007A71AC" w:rsidRDefault="007A71AC" w:rsidP="007A71AC">
      <w:r>
        <w:separator/>
      </w:r>
    </w:p>
  </w:endnote>
  <w:endnote w:type="continuationSeparator" w:id="0">
    <w:p w14:paraId="5AA6BA1C" w14:textId="77777777" w:rsidR="007A71AC" w:rsidRDefault="007A71AC" w:rsidP="007A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D6FC" w14:textId="77777777" w:rsidR="007A71AC" w:rsidRDefault="007A71AC" w:rsidP="007A71AC">
      <w:r>
        <w:separator/>
      </w:r>
    </w:p>
  </w:footnote>
  <w:footnote w:type="continuationSeparator" w:id="0">
    <w:p w14:paraId="171F92B6" w14:textId="77777777" w:rsidR="007A71AC" w:rsidRDefault="007A71AC" w:rsidP="007A7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B7"/>
    <w:rsid w:val="000C6F3F"/>
    <w:rsid w:val="001B412D"/>
    <w:rsid w:val="001C71B7"/>
    <w:rsid w:val="005E31E3"/>
    <w:rsid w:val="007A71AC"/>
    <w:rsid w:val="00CD7E1D"/>
    <w:rsid w:val="00DA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176E88"/>
  <w15:chartTrackingRefBased/>
  <w15:docId w15:val="{333B95A1-7DB6-4B07-A400-97DA803F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1B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C71B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C71B7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1C71B7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1C71B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A71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1AC"/>
  </w:style>
  <w:style w:type="paragraph" w:styleId="a7">
    <w:name w:val="footer"/>
    <w:basedOn w:val="a"/>
    <w:link w:val="a8"/>
    <w:uiPriority w:val="99"/>
    <w:unhideWhenUsed/>
    <w:rsid w:val="007A71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focus.com/planet-earth/13-things-you-can-do-on-earth-day-or-everyday-to-help-the-plan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bc.com/news/science-environment-6098466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rthsky.org/earth/this-date-in-science-why-celebrate-earth-day-on-april-22/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hyperlink" Target="https://www.earthday.org/earth-day-202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ids.britannica.com/kids/article/Earth-Day/39024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5</cp:revision>
  <dcterms:created xsi:type="dcterms:W3CDTF">2022-04-13T00:12:00Z</dcterms:created>
  <dcterms:modified xsi:type="dcterms:W3CDTF">2022-04-13T14:19:00Z</dcterms:modified>
</cp:coreProperties>
</file>